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EF0" w:rsidRPr="003A7EF0" w:rsidRDefault="003A7EF0" w:rsidP="003A7E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3A7EF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МУ «Управление образования» Администрации </w:t>
      </w:r>
      <w:proofErr w:type="spellStart"/>
      <w:r w:rsidRPr="003A7EF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Шелковского</w:t>
      </w:r>
      <w:proofErr w:type="spellEnd"/>
    </w:p>
    <w:p w:rsidR="003A7EF0" w:rsidRPr="003A7EF0" w:rsidRDefault="003A7EF0" w:rsidP="003A7EF0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3A7EF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муниципального района Чеченской Республики </w:t>
      </w:r>
    </w:p>
    <w:p w:rsidR="003A7EF0" w:rsidRPr="003A7EF0" w:rsidRDefault="003A7EF0" w:rsidP="003A7EF0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3A7EF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МБОУ  «</w:t>
      </w:r>
      <w:proofErr w:type="spellStart"/>
      <w:r w:rsidRPr="003A7EF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Сары-Суйская</w:t>
      </w:r>
      <w:proofErr w:type="spellEnd"/>
      <w:r w:rsidRPr="003A7EF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средняя общеобразовательная школа» </w:t>
      </w:r>
    </w:p>
    <w:p w:rsidR="003A7EF0" w:rsidRPr="003A7EF0" w:rsidRDefault="006E44B1" w:rsidP="003A7EF0">
      <w:pPr>
        <w:tabs>
          <w:tab w:val="center" w:pos="4677"/>
          <w:tab w:val="left" w:pos="6750"/>
        </w:tabs>
        <w:spacing w:after="0" w:line="360" w:lineRule="auto"/>
        <w:rPr>
          <w:rFonts w:ascii="Times New Roman" w:eastAsia="Calibri" w:hAnsi="Times New Roman" w:cs="Times New Roman"/>
          <w:b/>
          <w:szCs w:val="20"/>
          <w:lang w:eastAsia="ru-RU"/>
        </w:rPr>
      </w:pPr>
      <w:r w:rsidRPr="006E44B1">
        <w:rPr>
          <w:rFonts w:ascii="Times New Roman" w:eastAsia="Calibri" w:hAnsi="Times New Roman" w:cs="Times New Roman"/>
          <w:noProof/>
          <w:szCs w:val="20"/>
          <w:lang w:eastAsia="ru-RU"/>
        </w:rPr>
        <w:pict>
          <v:line id="Прямая соединительная линия 386" o:spid="_x0000_s1026" style="position:absolute;z-index:251660288;visibility:visible;mso-wrap-distance-top:-3e-5mm;mso-wrap-distance-bottom:-3e-5mm;mso-position-horizontal-relative:margin" from="-1.75pt,49.5pt" to="452.75pt,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" strokeweight="1.5pt">
            <w10:wrap anchorx="margin"/>
          </v:line>
        </w:pict>
      </w:r>
      <w:r w:rsidR="003A7EF0" w:rsidRPr="003A7EF0">
        <w:rPr>
          <w:rFonts w:ascii="Times New Roman" w:eastAsia="Calibri" w:hAnsi="Times New Roman" w:cs="Times New Roman"/>
          <w:b/>
          <w:szCs w:val="20"/>
          <w:lang w:eastAsia="ru-RU"/>
        </w:rPr>
        <w:tab/>
      </w:r>
      <w:r w:rsidR="003A7EF0" w:rsidRPr="003A7EF0">
        <w:rPr>
          <w:rFonts w:ascii="Times New Roman" w:eastAsia="Calibri" w:hAnsi="Times New Roman" w:cs="Times New Roman"/>
          <w:b/>
          <w:noProof/>
          <w:szCs w:val="20"/>
          <w:lang w:eastAsia="ru-RU"/>
        </w:rPr>
        <w:drawing>
          <wp:inline distT="0" distB="0" distL="0" distR="0">
            <wp:extent cx="771525" cy="523875"/>
            <wp:effectExtent l="0" t="0" r="9525" b="9525"/>
            <wp:docPr id="1" name="Рисунок 1" descr="BS005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S00554_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7EF0" w:rsidRPr="003A7EF0">
        <w:rPr>
          <w:rFonts w:ascii="Times New Roman" w:eastAsia="Calibri" w:hAnsi="Times New Roman" w:cs="Times New Roman"/>
          <w:b/>
          <w:szCs w:val="20"/>
          <w:lang w:eastAsia="ru-RU"/>
        </w:rPr>
        <w:tab/>
      </w:r>
    </w:p>
    <w:p w:rsidR="003A7EF0" w:rsidRPr="003A7EF0" w:rsidRDefault="003A7EF0" w:rsidP="003A7E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proofErr w:type="gramStart"/>
      <w:r w:rsidRPr="003A7EF0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( 366107.</w:t>
      </w:r>
      <w:proofErr w:type="gramEnd"/>
      <w:r w:rsidRPr="003A7EF0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 Чеченская Республика, Шелковской муниципальный район, с. </w:t>
      </w:r>
      <w:proofErr w:type="spellStart"/>
      <w:r w:rsidRPr="003A7EF0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Сары-Су</w:t>
      </w:r>
      <w:proofErr w:type="spellEnd"/>
      <w:r w:rsidRPr="003A7EF0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 ,ул</w:t>
      </w:r>
      <w:proofErr w:type="gramStart"/>
      <w:r w:rsidRPr="003A7EF0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.Ш</w:t>
      </w:r>
      <w:proofErr w:type="gramEnd"/>
      <w:r w:rsidRPr="003A7EF0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кольная, 1)</w:t>
      </w:r>
    </w:p>
    <w:p w:rsidR="003A7EF0" w:rsidRPr="003A7EF0" w:rsidRDefault="003A7EF0" w:rsidP="003A7E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3A7EF0" w:rsidRPr="003A7EF0" w:rsidRDefault="003A7EF0" w:rsidP="003A7EF0">
      <w:pPr>
        <w:rPr>
          <w:rFonts w:ascii="Times New Roman" w:hAnsi="Times New Roman" w:cs="Times New Roman"/>
          <w:b/>
        </w:rPr>
      </w:pPr>
    </w:p>
    <w:p w:rsidR="00B12AF5" w:rsidRDefault="00B12AF5" w:rsidP="008B77B7">
      <w:pPr>
        <w:shd w:val="clear" w:color="auto" w:fill="FFFFFF"/>
        <w:spacing w:after="0" w:line="336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8B77B7" w:rsidRPr="008B77B7" w:rsidRDefault="008B77B7" w:rsidP="00CC2EEA">
      <w:pPr>
        <w:shd w:val="clear" w:color="auto" w:fill="FFFFFF"/>
        <w:spacing w:after="0" w:line="336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B77B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О</w:t>
      </w:r>
      <w:r w:rsidR="002B5BE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тчет</w:t>
      </w:r>
    </w:p>
    <w:p w:rsidR="008B77B7" w:rsidRDefault="008B77B7" w:rsidP="00CC2EEA">
      <w:pPr>
        <w:shd w:val="clear" w:color="auto" w:fill="FFFFFF"/>
        <w:spacing w:after="0" w:line="336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</w:pPr>
      <w:r w:rsidRPr="008B77B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 xml:space="preserve">о </w:t>
      </w:r>
      <w:r w:rsidR="002B5BE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проведении Всероссийской недели сбережений</w:t>
      </w:r>
      <w:r w:rsidR="00CC2EE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 xml:space="preserve">                                                               от 30.10.16г.</w:t>
      </w:r>
    </w:p>
    <w:p w:rsidR="003A7EF0" w:rsidRDefault="003A7EF0" w:rsidP="008B77B7">
      <w:pPr>
        <w:shd w:val="clear" w:color="auto" w:fill="FFFFFF"/>
        <w:spacing w:after="0" w:line="336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3A7EF0" w:rsidRPr="008B77B7" w:rsidRDefault="003A7EF0" w:rsidP="008B77B7">
      <w:pPr>
        <w:shd w:val="clear" w:color="auto" w:fill="FFFFFF"/>
        <w:spacing w:after="0" w:line="336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2B5BE6" w:rsidRPr="00CC2EEA" w:rsidRDefault="008B77B7" w:rsidP="00CC2EEA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C2EE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</w:t>
      </w:r>
      <w:r w:rsidR="002B5BE6" w:rsidRPr="00CC2EEA">
        <w:rPr>
          <w:rFonts w:ascii="Times New Roman" w:hAnsi="Times New Roman" w:cs="Times New Roman"/>
          <w:color w:val="000000"/>
          <w:sz w:val="28"/>
          <w:szCs w:val="28"/>
        </w:rPr>
        <w:t xml:space="preserve">С 24 октября по 30 октября в рамках Проекта Минфина России «Содействие повышению уровня финансовой грамотности населения и развитию финансового образования в Российской Федерации» прошла </w:t>
      </w:r>
      <w:r w:rsidR="00B12AF5" w:rsidRPr="00CC2EEA">
        <w:rPr>
          <w:rFonts w:ascii="Times New Roman" w:hAnsi="Times New Roman" w:cs="Times New Roman"/>
          <w:color w:val="000000"/>
          <w:sz w:val="28"/>
          <w:szCs w:val="28"/>
        </w:rPr>
        <w:t>II</w:t>
      </w:r>
      <w:r w:rsidR="002B5BE6" w:rsidRPr="00CC2EEA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="00B12AF5" w:rsidRPr="00CC2EEA">
        <w:rPr>
          <w:rFonts w:ascii="Times New Roman" w:hAnsi="Times New Roman" w:cs="Times New Roman"/>
          <w:color w:val="000000"/>
          <w:sz w:val="28"/>
          <w:szCs w:val="28"/>
        </w:rPr>
        <w:t xml:space="preserve"> Всероссийская неделя сбережений 2016</w:t>
      </w:r>
      <w:r w:rsidR="002B5BE6" w:rsidRPr="00CC2EE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12AF5" w:rsidRPr="00CC2EEA" w:rsidRDefault="00CC2EEA" w:rsidP="00CC2EEA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связи с этим по школе прошел ряд мероприятий. </w:t>
      </w:r>
      <w:r w:rsidR="00B12AF5" w:rsidRPr="00CC2EEA">
        <w:rPr>
          <w:color w:val="000000"/>
          <w:sz w:val="28"/>
          <w:szCs w:val="28"/>
        </w:rPr>
        <w:t xml:space="preserve">Цель – познакомить </w:t>
      </w:r>
      <w:r>
        <w:rPr>
          <w:color w:val="000000"/>
          <w:sz w:val="28"/>
          <w:szCs w:val="28"/>
        </w:rPr>
        <w:t xml:space="preserve">обучающихся </w:t>
      </w:r>
      <w:r w:rsidR="00B12AF5" w:rsidRPr="00CC2EEA">
        <w:rPr>
          <w:color w:val="000000"/>
          <w:sz w:val="28"/>
          <w:szCs w:val="28"/>
        </w:rPr>
        <w:t>с основами личной финансовой безопасности, разумного финансового поведения, ответственного отношения к личным финансам, а также рассказать о правах потребителей финансовых услуг и способах их защиты.</w:t>
      </w:r>
    </w:p>
    <w:p w:rsidR="00AA213D" w:rsidRDefault="002B5BE6" w:rsidP="002B5BE6">
      <w:pPr>
        <w:pStyle w:val="a3"/>
        <w:shd w:val="clear" w:color="auto" w:fill="FFFFFF"/>
        <w:spacing w:before="0" w:beforeAutospacing="0" w:after="180" w:afterAutospacing="0"/>
        <w:rPr>
          <w:color w:val="22292B"/>
          <w:sz w:val="28"/>
          <w:szCs w:val="28"/>
        </w:rPr>
      </w:pPr>
      <w:r w:rsidRPr="00CC2EEA">
        <w:rPr>
          <w:color w:val="22292B"/>
          <w:sz w:val="28"/>
          <w:szCs w:val="28"/>
        </w:rPr>
        <w:t xml:space="preserve">Проводимые в школе мероприятия классными руководителями дадут первоначальные умения </w:t>
      </w:r>
      <w:r w:rsidR="00AA213D" w:rsidRPr="00CC2EEA">
        <w:rPr>
          <w:color w:val="22292B"/>
          <w:sz w:val="28"/>
          <w:szCs w:val="28"/>
        </w:rPr>
        <w:t xml:space="preserve"> эффективно и ответственно распоряжаться сбережениями и грамотно подходить к выбору финансовых услуг</w:t>
      </w:r>
      <w:r w:rsidRPr="00CC2EEA">
        <w:rPr>
          <w:color w:val="22292B"/>
          <w:sz w:val="28"/>
          <w:szCs w:val="28"/>
        </w:rPr>
        <w:t xml:space="preserve">. Дети получили первоначальные знания </w:t>
      </w:r>
      <w:r w:rsidR="00AA213D" w:rsidRPr="00CC2EEA">
        <w:rPr>
          <w:color w:val="22292B"/>
          <w:sz w:val="28"/>
          <w:szCs w:val="28"/>
        </w:rPr>
        <w:t xml:space="preserve"> </w:t>
      </w:r>
      <w:r w:rsidRPr="00CC2EEA">
        <w:rPr>
          <w:color w:val="22292B"/>
          <w:sz w:val="28"/>
          <w:szCs w:val="28"/>
        </w:rPr>
        <w:t>по укреплению собственного благополучия</w:t>
      </w:r>
      <w:r w:rsidR="00A6495B">
        <w:rPr>
          <w:color w:val="22292B"/>
          <w:sz w:val="28"/>
          <w:szCs w:val="28"/>
        </w:rPr>
        <w:t>, работали с презентациями, отвечали на вопросы анкет.</w:t>
      </w:r>
      <w:r w:rsidR="00AA213D" w:rsidRPr="00CC2EEA">
        <w:rPr>
          <w:color w:val="22292B"/>
          <w:sz w:val="28"/>
          <w:szCs w:val="28"/>
        </w:rPr>
        <w:t xml:space="preserve"> </w:t>
      </w:r>
    </w:p>
    <w:p w:rsidR="00CC2EEA" w:rsidRDefault="00CC2EEA" w:rsidP="002B5BE6">
      <w:pPr>
        <w:pStyle w:val="a3"/>
        <w:shd w:val="clear" w:color="auto" w:fill="FFFFFF"/>
        <w:spacing w:before="0" w:beforeAutospacing="0" w:after="180" w:afterAutospacing="0"/>
        <w:rPr>
          <w:color w:val="22292B"/>
          <w:sz w:val="28"/>
          <w:szCs w:val="28"/>
        </w:rPr>
      </w:pPr>
    </w:p>
    <w:p w:rsidR="00CC2EEA" w:rsidRDefault="00CC2EEA" w:rsidP="002B5BE6">
      <w:pPr>
        <w:pStyle w:val="a3"/>
        <w:shd w:val="clear" w:color="auto" w:fill="FFFFFF"/>
        <w:spacing w:before="0" w:beforeAutospacing="0" w:after="180" w:afterAutospacing="0"/>
        <w:rPr>
          <w:color w:val="22292B"/>
          <w:sz w:val="28"/>
          <w:szCs w:val="28"/>
        </w:rPr>
      </w:pPr>
    </w:p>
    <w:p w:rsidR="00CC2EEA" w:rsidRDefault="00CC2EEA" w:rsidP="00CC2EEA">
      <w:pPr>
        <w:pStyle w:val="a3"/>
        <w:shd w:val="clear" w:color="auto" w:fill="FFFFFF"/>
        <w:spacing w:before="0" w:beforeAutospacing="0" w:after="180" w:afterAutospacing="0"/>
        <w:jc w:val="right"/>
        <w:rPr>
          <w:color w:val="22292B"/>
          <w:sz w:val="28"/>
          <w:szCs w:val="28"/>
        </w:rPr>
      </w:pPr>
      <w:r>
        <w:rPr>
          <w:color w:val="22292B"/>
          <w:sz w:val="28"/>
          <w:szCs w:val="28"/>
        </w:rPr>
        <w:t xml:space="preserve">Информацию подготовила ЗВР _____________ З.И. </w:t>
      </w:r>
      <w:proofErr w:type="spellStart"/>
      <w:r>
        <w:rPr>
          <w:color w:val="22292B"/>
          <w:sz w:val="28"/>
          <w:szCs w:val="28"/>
        </w:rPr>
        <w:t>Даутова</w:t>
      </w:r>
      <w:proofErr w:type="spellEnd"/>
    </w:p>
    <w:p w:rsidR="00CC2EEA" w:rsidRDefault="00CC2EEA" w:rsidP="002B5BE6">
      <w:pPr>
        <w:pStyle w:val="a3"/>
        <w:shd w:val="clear" w:color="auto" w:fill="FFFFFF"/>
        <w:spacing w:before="0" w:beforeAutospacing="0" w:after="180" w:afterAutospacing="0"/>
        <w:rPr>
          <w:color w:val="22292B"/>
          <w:sz w:val="28"/>
          <w:szCs w:val="28"/>
        </w:rPr>
      </w:pPr>
    </w:p>
    <w:p w:rsidR="00CC2EEA" w:rsidRDefault="00CC2EEA" w:rsidP="002B5BE6">
      <w:pPr>
        <w:pStyle w:val="a3"/>
        <w:shd w:val="clear" w:color="auto" w:fill="FFFFFF"/>
        <w:spacing w:before="0" w:beforeAutospacing="0" w:after="180" w:afterAutospacing="0"/>
        <w:rPr>
          <w:color w:val="22292B"/>
          <w:sz w:val="28"/>
          <w:szCs w:val="28"/>
        </w:rPr>
      </w:pPr>
    </w:p>
    <w:p w:rsidR="00025B4A" w:rsidRDefault="00025B4A" w:rsidP="002B5BE6">
      <w:pPr>
        <w:pStyle w:val="a3"/>
        <w:shd w:val="clear" w:color="auto" w:fill="FFFFFF"/>
        <w:spacing w:before="0" w:beforeAutospacing="0" w:after="180" w:afterAutospacing="0"/>
        <w:rPr>
          <w:color w:val="22292B"/>
          <w:sz w:val="28"/>
          <w:szCs w:val="28"/>
        </w:rPr>
      </w:pPr>
    </w:p>
    <w:p w:rsidR="00025B4A" w:rsidRDefault="00025B4A" w:rsidP="002B5BE6">
      <w:pPr>
        <w:pStyle w:val="a3"/>
        <w:shd w:val="clear" w:color="auto" w:fill="FFFFFF"/>
        <w:spacing w:before="0" w:beforeAutospacing="0" w:after="180" w:afterAutospacing="0"/>
        <w:rPr>
          <w:color w:val="22292B"/>
          <w:sz w:val="28"/>
          <w:szCs w:val="28"/>
        </w:rPr>
      </w:pPr>
    </w:p>
    <w:p w:rsidR="00025B4A" w:rsidRDefault="00025B4A" w:rsidP="002B5BE6">
      <w:pPr>
        <w:pStyle w:val="a3"/>
        <w:shd w:val="clear" w:color="auto" w:fill="FFFFFF"/>
        <w:spacing w:before="0" w:beforeAutospacing="0" w:after="180" w:afterAutospacing="0"/>
        <w:rPr>
          <w:color w:val="22292B"/>
          <w:sz w:val="28"/>
          <w:szCs w:val="28"/>
        </w:rPr>
      </w:pPr>
    </w:p>
    <w:p w:rsidR="00CC2EEA" w:rsidRDefault="00CC2EEA" w:rsidP="002B5BE6">
      <w:pPr>
        <w:pStyle w:val="a3"/>
        <w:shd w:val="clear" w:color="auto" w:fill="FFFFFF"/>
        <w:spacing w:before="0" w:beforeAutospacing="0" w:after="180" w:afterAutospacing="0"/>
        <w:rPr>
          <w:b/>
          <w:color w:val="22292B"/>
          <w:sz w:val="28"/>
          <w:szCs w:val="28"/>
        </w:rPr>
      </w:pPr>
      <w:r w:rsidRPr="00025B4A">
        <w:rPr>
          <w:b/>
          <w:color w:val="22292B"/>
          <w:sz w:val="28"/>
          <w:szCs w:val="28"/>
        </w:rPr>
        <w:lastRenderedPageBreak/>
        <w:t xml:space="preserve">Фото </w:t>
      </w:r>
      <w:r w:rsidR="00025B4A">
        <w:rPr>
          <w:b/>
          <w:color w:val="22292B"/>
          <w:sz w:val="28"/>
          <w:szCs w:val="28"/>
        </w:rPr>
        <w:t>–</w:t>
      </w:r>
      <w:r w:rsidRPr="00025B4A">
        <w:rPr>
          <w:b/>
          <w:color w:val="22292B"/>
          <w:sz w:val="28"/>
          <w:szCs w:val="28"/>
        </w:rPr>
        <w:t xml:space="preserve"> приложение</w:t>
      </w:r>
    </w:p>
    <w:p w:rsidR="00025B4A" w:rsidRPr="00025B4A" w:rsidRDefault="00025B4A" w:rsidP="002B5BE6">
      <w:pPr>
        <w:pStyle w:val="a3"/>
        <w:shd w:val="clear" w:color="auto" w:fill="FFFFFF"/>
        <w:spacing w:before="0" w:beforeAutospacing="0" w:after="180" w:afterAutospacing="0"/>
        <w:rPr>
          <w:b/>
          <w:color w:val="22292B"/>
          <w:sz w:val="28"/>
          <w:szCs w:val="28"/>
        </w:rPr>
      </w:pPr>
    </w:p>
    <w:p w:rsidR="00F3153A" w:rsidRDefault="00242B47" w:rsidP="00242B47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3822" cy="2295473"/>
            <wp:effectExtent l="19050" t="19050" r="22278" b="9577"/>
            <wp:docPr id="2" name="Рисунок 1" descr="C:\Users\Zukhra\Desktop\фото-неделя сбережений\Марина-8а\Неделя сбережен-8а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khra\Desktop\фото-неделя сбережений\Марина-8а\Неделя сбережен-8а клас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546" cy="22967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658B">
        <w:rPr>
          <w:rFonts w:ascii="Times New Roman" w:hAnsi="Times New Roman" w:cs="Times New Roman"/>
          <w:sz w:val="28"/>
          <w:szCs w:val="28"/>
        </w:rPr>
        <w:t xml:space="preserve"> </w:t>
      </w:r>
      <w:r w:rsidR="004D65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2300288"/>
            <wp:effectExtent l="19050" t="0" r="0" b="0"/>
            <wp:docPr id="7" name="Рисунок 6" descr="C:\Users\Zukhra\Desktop\фото-неделя сбережений\10кл\20161022_11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ukhra\Desktop\фото-неделя сбережений\10кл\20161022_1157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033" cy="230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65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2863">
        <w:rPr>
          <w:rFonts w:ascii="Times New Roman" w:hAnsi="Times New Roman" w:cs="Times New Roman"/>
          <w:b/>
          <w:sz w:val="24"/>
          <w:szCs w:val="24"/>
        </w:rPr>
        <w:t>Кл</w:t>
      </w:r>
      <w:proofErr w:type="gramStart"/>
      <w:r w:rsidR="005E2863">
        <w:rPr>
          <w:rFonts w:ascii="Times New Roman" w:hAnsi="Times New Roman" w:cs="Times New Roman"/>
          <w:b/>
          <w:sz w:val="24"/>
          <w:szCs w:val="24"/>
        </w:rPr>
        <w:t>.ч</w:t>
      </w:r>
      <w:proofErr w:type="gramEnd"/>
      <w:r w:rsidR="005E2863">
        <w:rPr>
          <w:rFonts w:ascii="Times New Roman" w:hAnsi="Times New Roman" w:cs="Times New Roman"/>
          <w:b/>
          <w:sz w:val="24"/>
          <w:szCs w:val="24"/>
        </w:rPr>
        <w:t>ас</w:t>
      </w:r>
      <w:proofErr w:type="spellEnd"/>
      <w:r w:rsidR="005E2863">
        <w:rPr>
          <w:rFonts w:ascii="Times New Roman" w:hAnsi="Times New Roman" w:cs="Times New Roman"/>
          <w:b/>
          <w:sz w:val="24"/>
          <w:szCs w:val="24"/>
        </w:rPr>
        <w:t xml:space="preserve"> в 8а. Рук. Новикова М.А.</w:t>
      </w:r>
      <w:r w:rsidR="004D658B" w:rsidRPr="004D65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2863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4D658B" w:rsidRPr="004D658B">
        <w:rPr>
          <w:rFonts w:ascii="Times New Roman" w:hAnsi="Times New Roman" w:cs="Times New Roman"/>
          <w:b/>
          <w:sz w:val="24"/>
          <w:szCs w:val="24"/>
        </w:rPr>
        <w:t xml:space="preserve">10 </w:t>
      </w:r>
      <w:proofErr w:type="spellStart"/>
      <w:r w:rsidR="004D658B" w:rsidRPr="004D658B">
        <w:rPr>
          <w:rFonts w:ascii="Times New Roman" w:hAnsi="Times New Roman" w:cs="Times New Roman"/>
          <w:b/>
          <w:sz w:val="24"/>
          <w:szCs w:val="24"/>
        </w:rPr>
        <w:t>к</w:t>
      </w:r>
      <w:r w:rsidR="005E2863">
        <w:rPr>
          <w:rFonts w:ascii="Times New Roman" w:hAnsi="Times New Roman" w:cs="Times New Roman"/>
          <w:b/>
          <w:sz w:val="24"/>
          <w:szCs w:val="24"/>
        </w:rPr>
        <w:t>л</w:t>
      </w:r>
      <w:proofErr w:type="spellEnd"/>
      <w:r w:rsidR="005E2863">
        <w:rPr>
          <w:rFonts w:ascii="Times New Roman" w:hAnsi="Times New Roman" w:cs="Times New Roman"/>
          <w:b/>
          <w:sz w:val="24"/>
          <w:szCs w:val="24"/>
        </w:rPr>
        <w:t xml:space="preserve">. Рук. </w:t>
      </w:r>
      <w:proofErr w:type="spellStart"/>
      <w:r w:rsidR="005E2863">
        <w:rPr>
          <w:rFonts w:ascii="Times New Roman" w:hAnsi="Times New Roman" w:cs="Times New Roman"/>
          <w:b/>
          <w:sz w:val="24"/>
          <w:szCs w:val="24"/>
        </w:rPr>
        <w:t>Шамбилова</w:t>
      </w:r>
      <w:proofErr w:type="spellEnd"/>
      <w:r w:rsidR="005E2863">
        <w:rPr>
          <w:rFonts w:ascii="Times New Roman" w:hAnsi="Times New Roman" w:cs="Times New Roman"/>
          <w:b/>
          <w:sz w:val="24"/>
          <w:szCs w:val="24"/>
        </w:rPr>
        <w:t xml:space="preserve"> К.У.</w:t>
      </w:r>
    </w:p>
    <w:p w:rsidR="00242B47" w:rsidRPr="004D658B" w:rsidRDefault="00242B47" w:rsidP="00242B47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2066925"/>
            <wp:effectExtent l="19050" t="0" r="9525" b="0"/>
            <wp:docPr id="3" name="Рисунок 2" descr="C:\Users\Zukhra\Desktop\фото-неделя сбережений\8б-Энергосбережение\20161022_12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khra\Desktop\фото-неделя сбережений\8б-Энергосбережение\20161022_1207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88" r="8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066925"/>
            <wp:effectExtent l="19050" t="0" r="9525" b="0"/>
            <wp:docPr id="4" name="Рисунок 3" descr="C:\Users\Zukhra\Desktop\фото-неделя сбережений\8б-Энергосбережение\20161022_12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khra\Desktop\фото-неделя сбережений\8б-Энергосбережение\20161022_1224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688" r="10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658B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4D658B" w:rsidRPr="004D658B">
        <w:rPr>
          <w:rFonts w:ascii="Times New Roman" w:hAnsi="Times New Roman" w:cs="Times New Roman"/>
          <w:b/>
          <w:sz w:val="24"/>
          <w:szCs w:val="24"/>
        </w:rPr>
        <w:t>Кл</w:t>
      </w:r>
      <w:proofErr w:type="gramStart"/>
      <w:r w:rsidR="004D658B" w:rsidRPr="004D658B">
        <w:rPr>
          <w:rFonts w:ascii="Times New Roman" w:hAnsi="Times New Roman" w:cs="Times New Roman"/>
          <w:b/>
          <w:sz w:val="24"/>
          <w:szCs w:val="24"/>
        </w:rPr>
        <w:t>.ч</w:t>
      </w:r>
      <w:proofErr w:type="gramEnd"/>
      <w:r w:rsidR="004D658B" w:rsidRPr="004D658B">
        <w:rPr>
          <w:rFonts w:ascii="Times New Roman" w:hAnsi="Times New Roman" w:cs="Times New Roman"/>
          <w:b/>
          <w:sz w:val="24"/>
          <w:szCs w:val="24"/>
        </w:rPr>
        <w:t>ас</w:t>
      </w:r>
      <w:proofErr w:type="spellEnd"/>
      <w:r w:rsidR="004D658B" w:rsidRPr="004D658B">
        <w:rPr>
          <w:rFonts w:ascii="Times New Roman" w:hAnsi="Times New Roman" w:cs="Times New Roman"/>
          <w:b/>
          <w:sz w:val="24"/>
          <w:szCs w:val="24"/>
        </w:rPr>
        <w:t xml:space="preserve"> в 8б </w:t>
      </w:r>
      <w:proofErr w:type="spellStart"/>
      <w:r w:rsidR="004D658B" w:rsidRPr="004D658B">
        <w:rPr>
          <w:rFonts w:ascii="Times New Roman" w:hAnsi="Times New Roman" w:cs="Times New Roman"/>
          <w:b/>
          <w:sz w:val="24"/>
          <w:szCs w:val="24"/>
        </w:rPr>
        <w:t>кл</w:t>
      </w:r>
      <w:proofErr w:type="spellEnd"/>
      <w:r w:rsidR="004D658B" w:rsidRPr="004D658B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4D658B" w:rsidRPr="004D658B">
        <w:rPr>
          <w:rFonts w:ascii="Times New Roman" w:hAnsi="Times New Roman" w:cs="Times New Roman"/>
          <w:b/>
          <w:sz w:val="24"/>
          <w:szCs w:val="24"/>
        </w:rPr>
        <w:t>КартакаеваГ.А</w:t>
      </w:r>
      <w:proofErr w:type="spellEnd"/>
      <w:r w:rsidR="004D658B" w:rsidRPr="004D658B">
        <w:rPr>
          <w:rFonts w:ascii="Times New Roman" w:hAnsi="Times New Roman" w:cs="Times New Roman"/>
          <w:b/>
          <w:sz w:val="24"/>
          <w:szCs w:val="24"/>
        </w:rPr>
        <w:t>. проводила работу по анкетам</w:t>
      </w:r>
    </w:p>
    <w:p w:rsidR="009124B0" w:rsidRDefault="009124B0" w:rsidP="00242B47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2124075"/>
            <wp:effectExtent l="19050" t="0" r="9525" b="0"/>
            <wp:docPr id="5" name="Рисунок 4" descr="C:\Users\Zukhra\Desktop\фото-неделя сбережений\Финан.грам-9а\20161022_10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ukhra\Desktop\фото-неделя сбережений\Финан.грам-9а\20161022_103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519" t="21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124075"/>
            <wp:effectExtent l="19050" t="0" r="9525" b="0"/>
            <wp:docPr id="6" name="Рисунок 5" descr="C:\Users\Zukhra\Desktop\фото-неделя сбережений\Финан.грам-9а\20161022_10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ukhra\Desktop\фото-неделя сбережений\Финан.грам-9а\20161022_1034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6538" r="21676" b="6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48B4">
        <w:rPr>
          <w:rFonts w:ascii="Times New Roman" w:hAnsi="Times New Roman" w:cs="Times New Roman"/>
          <w:sz w:val="28"/>
          <w:szCs w:val="28"/>
        </w:rPr>
        <w:t xml:space="preserve">   </w:t>
      </w:r>
      <w:r w:rsidR="00E748B4" w:rsidRPr="00E748B4">
        <w:rPr>
          <w:rFonts w:ascii="Times New Roman" w:hAnsi="Times New Roman" w:cs="Times New Roman"/>
          <w:b/>
          <w:sz w:val="24"/>
          <w:szCs w:val="24"/>
        </w:rPr>
        <w:t xml:space="preserve">Финансовая грамотность в 9 классе. Руководитель </w:t>
      </w:r>
      <w:proofErr w:type="spellStart"/>
      <w:r w:rsidR="00E748B4" w:rsidRPr="00E748B4">
        <w:rPr>
          <w:rFonts w:ascii="Times New Roman" w:hAnsi="Times New Roman" w:cs="Times New Roman"/>
          <w:b/>
          <w:sz w:val="24"/>
          <w:szCs w:val="24"/>
        </w:rPr>
        <w:t>Темиралиев</w:t>
      </w:r>
      <w:proofErr w:type="spellEnd"/>
      <w:r w:rsidR="00E748B4" w:rsidRPr="00E748B4">
        <w:rPr>
          <w:rFonts w:ascii="Times New Roman" w:hAnsi="Times New Roman" w:cs="Times New Roman"/>
          <w:b/>
          <w:sz w:val="24"/>
          <w:szCs w:val="24"/>
        </w:rPr>
        <w:t xml:space="preserve"> В.И.</w:t>
      </w:r>
    </w:p>
    <w:p w:rsidR="009124B0" w:rsidRPr="00CC2EEA" w:rsidRDefault="006D0439" w:rsidP="00242B47">
      <w:pPr>
        <w:ind w:left="-567"/>
        <w:rPr>
          <w:rFonts w:ascii="Times New Roman" w:hAnsi="Times New Roman" w:cs="Times New Roman"/>
          <w:sz w:val="28"/>
          <w:szCs w:val="28"/>
        </w:rPr>
      </w:pPr>
      <w:r w:rsidRPr="006D043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038068" cy="2076450"/>
            <wp:effectExtent l="19050" t="0" r="0" b="0"/>
            <wp:docPr id="11" name="Рисунок 9" descr="C:\Users\Zukhra\Desktop\фото-неделя сбережений\Неделя сбереж-11кл\20161015_12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ukhra\Desktop\фото-неделя сбережений\Неделя сбереж-11кл\20161015_1238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068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34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835" cy="2076450"/>
            <wp:effectExtent l="19050" t="0" r="5715" b="0"/>
            <wp:docPr id="8" name="Рисунок 7" descr="C:\Users\Zukhra\Desktop\фото-неделя сбережений\Неделя сбереж-11кл\20161015_12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ukhra\Desktop\фото-неделя сбережений\Неделя сбереж-11кл\20161015_1239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3077" r="13145" b="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2076450"/>
            <wp:effectExtent l="19050" t="19050" r="28575" b="19050"/>
            <wp:docPr id="9" name="Рисунок 8" descr="C:\Users\Zukhra\Desktop\фото-неделя сбережений\Неделя сбереж-11кл\IMG-201610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ukhra\Desktop\фото-неделя сбережений\Неделя сбереж-11кл\IMG-20161015-WA00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0000" contrast="10000"/>
                    </a:blip>
                    <a:srcRect t="7031" r="4692" b="7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76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066925"/>
            <wp:effectExtent l="19050" t="19050" r="28575" b="28575"/>
            <wp:docPr id="13" name="Рисунок 11" descr="C:\Users\Zukhra\Desktop\фото-неделя сбережений\Неделя сбереж-11кл\IMG-201610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ukhra\Desktop\фото-неделя сбережений\Неделя сбереж-11кл\IMG-20161015-WA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5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66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24E9" w:rsidRPr="000A24E9">
        <w:rPr>
          <w:rFonts w:ascii="Times New Roman" w:hAnsi="Times New Roman" w:cs="Times New Roman"/>
          <w:b/>
          <w:sz w:val="24"/>
          <w:szCs w:val="24"/>
        </w:rPr>
        <w:t>Кл</w:t>
      </w:r>
      <w:proofErr w:type="gramStart"/>
      <w:r w:rsidR="000A24E9" w:rsidRPr="000A24E9">
        <w:rPr>
          <w:rFonts w:ascii="Times New Roman" w:hAnsi="Times New Roman" w:cs="Times New Roman"/>
          <w:b/>
          <w:sz w:val="24"/>
          <w:szCs w:val="24"/>
        </w:rPr>
        <w:t>.ч</w:t>
      </w:r>
      <w:proofErr w:type="gramEnd"/>
      <w:r w:rsidR="000A24E9" w:rsidRPr="000A24E9">
        <w:rPr>
          <w:rFonts w:ascii="Times New Roman" w:hAnsi="Times New Roman" w:cs="Times New Roman"/>
          <w:b/>
          <w:sz w:val="24"/>
          <w:szCs w:val="24"/>
        </w:rPr>
        <w:t>ас</w:t>
      </w:r>
      <w:proofErr w:type="spellEnd"/>
      <w:r w:rsidR="000A24E9" w:rsidRPr="000A24E9">
        <w:rPr>
          <w:rFonts w:ascii="Times New Roman" w:hAnsi="Times New Roman" w:cs="Times New Roman"/>
          <w:b/>
          <w:sz w:val="24"/>
          <w:szCs w:val="24"/>
        </w:rPr>
        <w:t xml:space="preserve"> в 11 </w:t>
      </w:r>
      <w:proofErr w:type="spellStart"/>
      <w:r w:rsidR="000A24E9" w:rsidRPr="000A24E9">
        <w:rPr>
          <w:rFonts w:ascii="Times New Roman" w:hAnsi="Times New Roman" w:cs="Times New Roman"/>
          <w:b/>
          <w:sz w:val="24"/>
          <w:szCs w:val="24"/>
        </w:rPr>
        <w:t>кл</w:t>
      </w:r>
      <w:proofErr w:type="spellEnd"/>
      <w:r w:rsidR="000A24E9" w:rsidRPr="000A24E9">
        <w:rPr>
          <w:rFonts w:ascii="Times New Roman" w:hAnsi="Times New Roman" w:cs="Times New Roman"/>
          <w:b/>
          <w:sz w:val="24"/>
          <w:szCs w:val="24"/>
        </w:rPr>
        <w:t xml:space="preserve">. «10 шагов к финансовому здоровью». Руководитель </w:t>
      </w:r>
      <w:proofErr w:type="spellStart"/>
      <w:r w:rsidR="000A24E9" w:rsidRPr="000A24E9">
        <w:rPr>
          <w:rFonts w:ascii="Times New Roman" w:hAnsi="Times New Roman" w:cs="Times New Roman"/>
          <w:b/>
          <w:sz w:val="24"/>
          <w:szCs w:val="24"/>
        </w:rPr>
        <w:t>Даутова</w:t>
      </w:r>
      <w:proofErr w:type="spellEnd"/>
      <w:r w:rsidR="000A24E9" w:rsidRPr="000A24E9">
        <w:rPr>
          <w:rFonts w:ascii="Times New Roman" w:hAnsi="Times New Roman" w:cs="Times New Roman"/>
          <w:b/>
          <w:sz w:val="24"/>
          <w:szCs w:val="24"/>
        </w:rPr>
        <w:t xml:space="preserve"> З.И.</w:t>
      </w:r>
    </w:p>
    <w:sectPr w:rsidR="009124B0" w:rsidRPr="00CC2EEA" w:rsidSect="00F315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E52BE2"/>
    <w:multiLevelType w:val="multilevel"/>
    <w:tmpl w:val="8B967F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77B7"/>
    <w:rsid w:val="00025B4A"/>
    <w:rsid w:val="000A24E9"/>
    <w:rsid w:val="00143450"/>
    <w:rsid w:val="00242B47"/>
    <w:rsid w:val="002B5BE6"/>
    <w:rsid w:val="003A7EF0"/>
    <w:rsid w:val="004D658B"/>
    <w:rsid w:val="004F3AA5"/>
    <w:rsid w:val="005E2863"/>
    <w:rsid w:val="006D0439"/>
    <w:rsid w:val="006E44B1"/>
    <w:rsid w:val="008B77B7"/>
    <w:rsid w:val="009124B0"/>
    <w:rsid w:val="009558C9"/>
    <w:rsid w:val="00A6495B"/>
    <w:rsid w:val="00AA213D"/>
    <w:rsid w:val="00B12AF5"/>
    <w:rsid w:val="00CC2EEA"/>
    <w:rsid w:val="00E748B4"/>
    <w:rsid w:val="00F05E59"/>
    <w:rsid w:val="00F31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53A"/>
  </w:style>
  <w:style w:type="paragraph" w:styleId="2">
    <w:name w:val="heading 2"/>
    <w:basedOn w:val="a"/>
    <w:link w:val="20"/>
    <w:uiPriority w:val="9"/>
    <w:qFormat/>
    <w:rsid w:val="008B77B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B77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8B7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B77B7"/>
  </w:style>
  <w:style w:type="paragraph" w:styleId="a4">
    <w:name w:val="Balloon Text"/>
    <w:basedOn w:val="a"/>
    <w:link w:val="a5"/>
    <w:uiPriority w:val="99"/>
    <w:semiHidden/>
    <w:unhideWhenUsed/>
    <w:rsid w:val="003A7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7E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55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w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3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Zukhra</dc:creator>
  <cp:lastModifiedBy>Zukhra</cp:lastModifiedBy>
  <cp:revision>18</cp:revision>
  <dcterms:created xsi:type="dcterms:W3CDTF">2016-10-28T05:10:00Z</dcterms:created>
  <dcterms:modified xsi:type="dcterms:W3CDTF">2016-10-28T09:42:00Z</dcterms:modified>
</cp:coreProperties>
</file>